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21212D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6EA6466C" w:rsidR="00C23C5B" w:rsidRPr="0021212D" w:rsidRDefault="0021212D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 xml:space="preserve">Gemstone </w:t>
            </w:r>
            <w:r w:rsidR="00BC45D8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Mining &amp; Extraction</w:t>
            </w:r>
          </w:p>
          <w:p w14:paraId="6E9203EC" w14:textId="56D5F765" w:rsidR="00255B63" w:rsidRPr="0021212D" w:rsidRDefault="0021212D" w:rsidP="0021212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(</w:t>
            </w:r>
            <w:r w:rsidR="00BC45D8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Three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months Program)</w:t>
            </w:r>
            <w:r w:rsidR="000D04CA" w:rsidRPr="0021212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1E230ABA" w:rsidR="00255B63" w:rsidRPr="0021212D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FB05A6E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21212D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668F75EB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 w:rsid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14:paraId="128B295A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CF49EF2" w:rsidR="00D3033E" w:rsidRPr="00C23C5B" w:rsidRDefault="00EF1655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0CA5768" w:rsidR="00D3033E" w:rsidRPr="00C67EF8" w:rsidRDefault="008E2B65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5. Packing of gemstones samples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1F61561" w14:textId="77777777" w:rsidR="001E19D6" w:rsidRPr="00487D73" w:rsidRDefault="001E19D6" w:rsidP="001E19D6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DBA548D" w14:textId="21F21C3F" w:rsidR="00A02EAD" w:rsidRDefault="008E2B65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Arrange packing materials </w:t>
            </w:r>
          </w:p>
          <w:p w14:paraId="07ABD5A8" w14:textId="67011867" w:rsidR="008E2B65" w:rsidRDefault="008E2B65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Weighting the material </w:t>
            </w:r>
          </w:p>
          <w:p w14:paraId="404AF5AE" w14:textId="2EB56EA2" w:rsidR="008E2B65" w:rsidRPr="00164197" w:rsidRDefault="008E2B65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Label the box </w:t>
            </w:r>
          </w:p>
          <w:p w14:paraId="7B148A98" w14:textId="15D4FED9" w:rsidR="00EE68A5" w:rsidRPr="00164197" w:rsidRDefault="00EE68A5" w:rsidP="0066016F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164197" w:rsidRPr="00487D73" w14:paraId="3FD00529" w14:textId="77777777" w:rsidTr="008967C4">
        <w:trPr>
          <w:trHeight w:val="699"/>
        </w:trPr>
        <w:tc>
          <w:tcPr>
            <w:tcW w:w="1615" w:type="dxa"/>
          </w:tcPr>
          <w:p w14:paraId="6A575C2B" w14:textId="77777777" w:rsidR="00164197" w:rsidRPr="00487D73" w:rsidRDefault="00164197" w:rsidP="0016419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30E6887" w14:textId="77777777" w:rsidR="001A1494" w:rsidRDefault="001A1494" w:rsidP="001A1494">
            <w:pPr>
              <w:pStyle w:val="ListParagraph"/>
              <w:numPr>
                <w:ilvl w:val="0"/>
                <w:numId w:val="73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49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Arrange packing materials </w:t>
            </w:r>
          </w:p>
          <w:p w14:paraId="016A15C8" w14:textId="0996C7DB" w:rsidR="001A1494" w:rsidRPr="001A1494" w:rsidRDefault="001A1494" w:rsidP="001A1494">
            <w:pPr>
              <w:pStyle w:val="ListParagraph"/>
              <w:numPr>
                <w:ilvl w:val="0"/>
                <w:numId w:val="79"/>
              </w:numPr>
              <w:rPr>
                <w:rFonts w:asciiTheme="minorBidi" w:hAnsiTheme="minorBidi"/>
              </w:rPr>
            </w:pPr>
            <w:r w:rsidRPr="001A1494">
              <w:rPr>
                <w:rFonts w:asciiTheme="minorBidi" w:hAnsiTheme="minorBidi"/>
              </w:rPr>
              <w:t xml:space="preserve">Clean the gemstone specimens  </w:t>
            </w:r>
          </w:p>
          <w:p w14:paraId="5DD24005" w14:textId="1C698369" w:rsidR="001A1494" w:rsidRPr="001A1494" w:rsidRDefault="001A1494" w:rsidP="001A1494">
            <w:pPr>
              <w:pStyle w:val="ListParagraph"/>
              <w:numPr>
                <w:ilvl w:val="0"/>
                <w:numId w:val="79"/>
              </w:numPr>
              <w:rPr>
                <w:rFonts w:asciiTheme="minorBidi" w:hAnsiTheme="minorBidi"/>
              </w:rPr>
            </w:pPr>
            <w:r w:rsidRPr="001A1494">
              <w:rPr>
                <w:rFonts w:asciiTheme="minorBidi" w:hAnsiTheme="minorBidi"/>
              </w:rPr>
              <w:t xml:space="preserve">Use the appropriate container </w:t>
            </w:r>
          </w:p>
          <w:p w14:paraId="4F399EE2" w14:textId="42C0BFA6" w:rsidR="001A1494" w:rsidRPr="001A1494" w:rsidRDefault="001A1494" w:rsidP="001A1494">
            <w:pPr>
              <w:pStyle w:val="ListParagraph"/>
              <w:numPr>
                <w:ilvl w:val="0"/>
                <w:numId w:val="79"/>
              </w:numPr>
              <w:rPr>
                <w:rFonts w:asciiTheme="minorBidi" w:hAnsiTheme="minorBidi"/>
              </w:rPr>
            </w:pPr>
            <w:r w:rsidRPr="001A1494">
              <w:rPr>
                <w:rFonts w:asciiTheme="minorBidi" w:hAnsiTheme="minorBidi"/>
              </w:rPr>
              <w:t>Arrange the cushioning material</w:t>
            </w:r>
          </w:p>
          <w:p w14:paraId="0ACCF598" w14:textId="77777777" w:rsidR="001A1494" w:rsidRDefault="001A1494" w:rsidP="001A1494">
            <w:pPr>
              <w:pStyle w:val="ListParagraph"/>
              <w:numPr>
                <w:ilvl w:val="0"/>
                <w:numId w:val="73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49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Weighting the material </w:t>
            </w:r>
          </w:p>
          <w:p w14:paraId="6A64C656" w14:textId="598A2A1A" w:rsidR="001A1494" w:rsidRDefault="001A1494" w:rsidP="001A1494">
            <w:pPr>
              <w:pStyle w:val="Default"/>
              <w:numPr>
                <w:ilvl w:val="0"/>
                <w:numId w:val="80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Wight the sample </w:t>
            </w:r>
          </w:p>
          <w:p w14:paraId="631E45FE" w14:textId="247E0302" w:rsidR="001A1494" w:rsidRPr="001A1494" w:rsidRDefault="001A1494" w:rsidP="001A1494">
            <w:pPr>
              <w:pStyle w:val="ListParagraph"/>
              <w:numPr>
                <w:ilvl w:val="0"/>
                <w:numId w:val="80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Measure the crystal size properly</w:t>
            </w:r>
          </w:p>
          <w:p w14:paraId="5930BBFC" w14:textId="0432BDF3" w:rsidR="000D5969" w:rsidRPr="001A1494" w:rsidRDefault="001A1494" w:rsidP="001A1494">
            <w:pPr>
              <w:pStyle w:val="ListParagraph"/>
              <w:numPr>
                <w:ilvl w:val="0"/>
                <w:numId w:val="73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49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Label the box </w:t>
            </w:r>
          </w:p>
          <w:p w14:paraId="452A7B26" w14:textId="11463C38" w:rsidR="001A1494" w:rsidRDefault="001A1494" w:rsidP="001A1494">
            <w:pPr>
              <w:pStyle w:val="Default"/>
              <w:numPr>
                <w:ilvl w:val="0"/>
                <w:numId w:val="81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Wight the sample </w:t>
            </w:r>
          </w:p>
          <w:p w14:paraId="33E3A8D0" w14:textId="4E80F7AD" w:rsidR="00164197" w:rsidRPr="001A1494" w:rsidRDefault="001A1494" w:rsidP="001A1494">
            <w:pPr>
              <w:pStyle w:val="ListParagraph"/>
              <w:numPr>
                <w:ilvl w:val="0"/>
                <w:numId w:val="81"/>
              </w:numPr>
              <w:spacing w:line="360" w:lineRule="auto"/>
              <w:rPr>
                <w:rFonts w:ascii="72 Condensed" w:hAnsi="72 Condensed" w:cs="72 Condensed"/>
              </w:rPr>
            </w:pPr>
            <w:r w:rsidRPr="001A1494">
              <w:rPr>
                <w:rFonts w:ascii="72 Condensed" w:hAnsi="72 Condensed" w:cs="72 Condensed"/>
              </w:rPr>
              <w:t>Measure the crystal size properly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0270EF03" w14:textId="77777777" w:rsidR="00556FE0" w:rsidRDefault="00556FE0" w:rsidP="00556FE0">
      <w:pPr>
        <w:rPr>
          <w:rFonts w:asciiTheme="minorBidi" w:hAnsiTheme="minorBidi"/>
          <w:b/>
          <w:sz w:val="32"/>
        </w:rPr>
        <w:sectPr w:rsidR="00556FE0" w:rsidSect="006F3AE3">
          <w:footerReference w:type="default" r:id="rId9"/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p w14:paraId="19A07651" w14:textId="2071E82D" w:rsidR="004D18BE" w:rsidRPr="00487D73" w:rsidRDefault="004D18BE" w:rsidP="00556FE0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9915FE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9523D98" w:rsidR="009915FE" w:rsidRPr="00C67EF8" w:rsidRDefault="009915FE" w:rsidP="009915FE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9AA1A7F" w:rsidR="000D04CA" w:rsidRPr="0066016F" w:rsidRDefault="008E2B65" w:rsidP="0066016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5. Packing of gemstones samples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2CF575C" w14:textId="77777777" w:rsidR="008E2B65" w:rsidRDefault="008E2B65" w:rsidP="008E2B65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Arrange packing materials </w:t>
            </w:r>
          </w:p>
          <w:p w14:paraId="675727B5" w14:textId="77777777" w:rsidR="008E2B65" w:rsidRDefault="008E2B65" w:rsidP="008E2B65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Weighting the material </w:t>
            </w:r>
          </w:p>
          <w:p w14:paraId="159B28F2" w14:textId="77777777" w:rsidR="008E2B65" w:rsidRPr="00164197" w:rsidRDefault="008E2B65" w:rsidP="008E2B65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Label the box </w:t>
            </w:r>
          </w:p>
          <w:p w14:paraId="59466BA3" w14:textId="22D65A0D" w:rsidR="000D04CA" w:rsidRPr="0066016F" w:rsidRDefault="000D04CA" w:rsidP="000D5969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49F2CF54" w:rsidR="00684DD0" w:rsidRPr="00684DD0" w:rsidRDefault="001A1494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bookmarkStart w:id="1" w:name="_Hlk175043427"/>
            <w:r>
              <w:rPr>
                <w:rFonts w:asciiTheme="minorBidi" w:hAnsiTheme="minorBidi"/>
                <w:sz w:val="22"/>
                <w:szCs w:val="22"/>
              </w:rPr>
              <w:t>Ability to clean the gemstone specimens.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6F5F9F9F" w:rsidR="00684DD0" w:rsidRPr="00684DD0" w:rsidRDefault="001A1494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Demonstrate the procedure of cushioning and packing in appropriate container.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78608219" w:rsidR="00684DD0" w:rsidRPr="00684DD0" w:rsidRDefault="001A1494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Practical ability to weight the samples.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0DB33689" w:rsidR="00684DD0" w:rsidRPr="00684DD0" w:rsidRDefault="00F65D17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Ability to </w:t>
            </w:r>
            <w:r w:rsidR="001A1494">
              <w:rPr>
                <w:rFonts w:asciiTheme="minorBidi" w:hAnsiTheme="minorBidi"/>
                <w:sz w:val="22"/>
                <w:szCs w:val="22"/>
              </w:rPr>
              <w:t>measure the gemstones crystals properly.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59486C32" w:rsidR="00684DD0" w:rsidRPr="00684DD0" w:rsidRDefault="001A1494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standard labeling mentioning gemstone name and weight.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5A2468B5" w14:textId="77777777" w:rsidR="00C0228B" w:rsidRDefault="00C0228B" w:rsidP="006F3AE3">
      <w:pPr>
        <w:spacing w:before="240" w:after="0"/>
        <w:rPr>
          <w:rFonts w:asciiTheme="minorBidi" w:hAnsiTheme="minorBidi"/>
        </w:rPr>
      </w:pPr>
    </w:p>
    <w:p w14:paraId="5C181996" w14:textId="07837B78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45A50EA9" w:rsidR="005364AE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A7A01D4" w14:textId="77777777" w:rsidR="009A2167" w:rsidRPr="00487D73" w:rsidRDefault="005364AE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br w:type="column"/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915FE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44873F1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9915FE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14CA23E" w:rsidR="009915FE" w:rsidRPr="0066016F" w:rsidRDefault="008E2B65" w:rsidP="0066016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5. Packing of gemstones samples</w:t>
            </w:r>
          </w:p>
        </w:tc>
      </w:tr>
      <w:tr w:rsidR="009915FE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915FE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915FE" w:rsidRPr="00487D73" w:rsidRDefault="009915FE" w:rsidP="009915FE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9915FE" w:rsidRPr="00487D73" w:rsidRDefault="009915FE" w:rsidP="009915FE">
            <w:pPr>
              <w:rPr>
                <w:rFonts w:asciiTheme="minorBidi" w:hAnsiTheme="minorBidi"/>
              </w:rPr>
            </w:pPr>
          </w:p>
          <w:p w14:paraId="2D86EA1A" w14:textId="01202BFC" w:rsidR="009915FE" w:rsidRPr="00487D73" w:rsidRDefault="009915FE" w:rsidP="009915F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9915FE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915FE" w:rsidRPr="00487D73" w:rsidRDefault="009915FE" w:rsidP="009915FE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9915FE" w:rsidRPr="00487D73" w:rsidRDefault="009915FE" w:rsidP="009915FE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19890" id="Rectangle 41" o:spid="_x0000_s1026" style="position:absolute;margin-left:69.2pt;margin-top:.1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8F49E3" id="Rectangle 42" o:spid="_x0000_s1026" style="position:absolute;margin-left:291.15pt;margin-top:-.4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B76F62D" w14:textId="77777777" w:rsidR="008E2B65" w:rsidRDefault="008E2B65" w:rsidP="008E2B65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Arrange packing materials </w:t>
            </w:r>
          </w:p>
          <w:p w14:paraId="3DCEDAEA" w14:textId="77777777" w:rsidR="008E2B65" w:rsidRDefault="008E2B65" w:rsidP="008E2B65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Weighting the material </w:t>
            </w:r>
          </w:p>
          <w:p w14:paraId="5493BFEF" w14:textId="0F12835E" w:rsidR="00107755" w:rsidRPr="008E2B65" w:rsidRDefault="008E2B65" w:rsidP="008E2B65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Label the box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84DD0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026221F2" w:rsidR="00684DD0" w:rsidRPr="00684DD0" w:rsidRDefault="001A1494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Ability to clean the gemstone specimens.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682441FC" w:rsidR="00684DD0" w:rsidRPr="00684DD0" w:rsidRDefault="001A1494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Demonstrate the procedure of cushioning and packing in appropriate container.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50A91F9A" w:rsidR="00684DD0" w:rsidRPr="00684DD0" w:rsidRDefault="001A1494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Practical ability to weight the samples.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2CABFE90" w:rsidR="00684DD0" w:rsidRPr="00684DD0" w:rsidRDefault="001A1494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Ability to measure the gemstones crystals properly.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34AE2C3F" w:rsidR="00684DD0" w:rsidRPr="00684DD0" w:rsidRDefault="001A1494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standard labeling mentioning gemstone name and weight.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915FE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7CE1106" w:rsidR="009915FE" w:rsidRPr="00C67EF8" w:rsidRDefault="009915FE" w:rsidP="009915FE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9915FE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581C215" w:rsidR="009915FE" w:rsidRPr="0066016F" w:rsidRDefault="008E2B65" w:rsidP="0066016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5. Packing of gemstones samples</w:t>
            </w:r>
          </w:p>
        </w:tc>
      </w:tr>
      <w:tr w:rsidR="009915FE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915FE" w:rsidRPr="00487D73" w:rsidRDefault="009915FE" w:rsidP="009915FE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915FE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915FE" w:rsidRPr="00487D73" w:rsidRDefault="009915FE" w:rsidP="009915FE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9915FE" w:rsidRPr="00487D73" w:rsidRDefault="009915FE" w:rsidP="009915FE">
            <w:pPr>
              <w:rPr>
                <w:rFonts w:asciiTheme="minorBidi" w:hAnsiTheme="minorBidi"/>
              </w:rPr>
            </w:pPr>
          </w:p>
          <w:p w14:paraId="6A102287" w14:textId="0950C678" w:rsidR="009915FE" w:rsidRPr="00487D73" w:rsidRDefault="009915FE" w:rsidP="009915F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9915FE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915FE" w:rsidRPr="00487D73" w:rsidRDefault="009915FE" w:rsidP="009915FE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9915FE" w:rsidRPr="00487D73" w:rsidRDefault="009915FE" w:rsidP="009915FE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5E8C74" id="Rectangle 1" o:spid="_x0000_s1026" style="position:absolute;margin-left:69.2pt;margin-top:.1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ED68E" id="Rectangle 2" o:spid="_x0000_s1026" style="position:absolute;margin-left:291.15pt;margin-top:-.4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9915FE" w:rsidRPr="00487D73" w:rsidRDefault="009915FE" w:rsidP="009915F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3D70C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3D70C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F4444B2" w:rsidR="00804B65" w:rsidRPr="006F3AE3" w:rsidRDefault="001A1494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What are different packing materials and their properties. 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3D70C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00B7EF62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3D70C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8330A10" w:rsidR="00C05385" w:rsidRPr="006F3AE3" w:rsidRDefault="001A1494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different techniques for packing gemstones to ensure their safety and integrity. 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3D70C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3D70C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9373E54" w:rsidR="00540C21" w:rsidRPr="006F3AE3" w:rsidRDefault="001A1494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Discuss different materials for protecting gemstones form damage.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3D70C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3D70C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8BC0E6D" w:rsidR="00540C21" w:rsidRPr="006F3AE3" w:rsidRDefault="001A1494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Identify potential risk involved in the pacing and distribution process.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3D70C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3D70C0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3B712B7C" w14:textId="77777777" w:rsidR="003D70C0" w:rsidRDefault="003D70C0"/>
    <w:p w14:paraId="6AC74ED2" w14:textId="49C66F2D" w:rsidR="003D70C0" w:rsidRDefault="00604588">
      <w:r>
        <w:br w:type="column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3D70C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3D70C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D70C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D70C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D70C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D70C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D70C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3B3E78" w14:textId="77777777" w:rsidR="00352589" w:rsidRDefault="00352589" w:rsidP="00C92255">
      <w:pPr>
        <w:spacing w:after="0" w:line="240" w:lineRule="auto"/>
      </w:pPr>
      <w:r>
        <w:separator/>
      </w:r>
    </w:p>
  </w:endnote>
  <w:endnote w:type="continuationSeparator" w:id="0">
    <w:p w14:paraId="043520AD" w14:textId="77777777" w:rsidR="00352589" w:rsidRDefault="0035258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42411" w14:textId="77777777" w:rsidR="00352589" w:rsidRDefault="00352589" w:rsidP="00C92255">
      <w:pPr>
        <w:spacing w:after="0" w:line="240" w:lineRule="auto"/>
      </w:pPr>
      <w:r>
        <w:separator/>
      </w:r>
    </w:p>
  </w:footnote>
  <w:footnote w:type="continuationSeparator" w:id="0">
    <w:p w14:paraId="460626D3" w14:textId="77777777" w:rsidR="00352589" w:rsidRDefault="0035258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D3D60"/>
    <w:multiLevelType w:val="multilevel"/>
    <w:tmpl w:val="ED8CB9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34215D"/>
    <w:multiLevelType w:val="hybridMultilevel"/>
    <w:tmpl w:val="58E6F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14CBE"/>
    <w:multiLevelType w:val="hybridMultilevel"/>
    <w:tmpl w:val="C5BEB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66484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F4863"/>
    <w:multiLevelType w:val="hybridMultilevel"/>
    <w:tmpl w:val="354AD6C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E9667B"/>
    <w:multiLevelType w:val="hybridMultilevel"/>
    <w:tmpl w:val="55343F3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13BB1601"/>
    <w:multiLevelType w:val="hybridMultilevel"/>
    <w:tmpl w:val="AA9001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F0C98"/>
    <w:multiLevelType w:val="hybridMultilevel"/>
    <w:tmpl w:val="C15A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28947D9C"/>
    <w:multiLevelType w:val="multilevel"/>
    <w:tmpl w:val="ED8CB9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99329E1"/>
    <w:multiLevelType w:val="hybridMultilevel"/>
    <w:tmpl w:val="A2066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316100"/>
    <w:multiLevelType w:val="hybridMultilevel"/>
    <w:tmpl w:val="24D2D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4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B3227B"/>
    <w:multiLevelType w:val="multilevel"/>
    <w:tmpl w:val="3078D9A6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4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2614F4E"/>
    <w:multiLevelType w:val="hybridMultilevel"/>
    <w:tmpl w:val="414C5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90B00FF"/>
    <w:multiLevelType w:val="hybridMultilevel"/>
    <w:tmpl w:val="9AD8F4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42037E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A166E66"/>
    <w:multiLevelType w:val="hybridMultilevel"/>
    <w:tmpl w:val="3126D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9E2489"/>
    <w:multiLevelType w:val="hybridMultilevel"/>
    <w:tmpl w:val="90C8D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A1B18E7"/>
    <w:multiLevelType w:val="hybridMultilevel"/>
    <w:tmpl w:val="F446C18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1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5D73D0D"/>
    <w:multiLevelType w:val="hybridMultilevel"/>
    <w:tmpl w:val="936AD7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7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8" w15:restartNumberingAfterBreak="0">
    <w:nsid w:val="6F6366B1"/>
    <w:multiLevelType w:val="hybridMultilevel"/>
    <w:tmpl w:val="D57A41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1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43A2CEF"/>
    <w:multiLevelType w:val="hybridMultilevel"/>
    <w:tmpl w:val="314A2D1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4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7" w15:restartNumberingAfterBreak="0">
    <w:nsid w:val="758D6853"/>
    <w:multiLevelType w:val="hybridMultilevel"/>
    <w:tmpl w:val="308A6B20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7"/>
  </w:num>
  <w:num w:numId="2" w16cid:durableId="984286318">
    <w:abstractNumId w:val="19"/>
  </w:num>
  <w:num w:numId="3" w16cid:durableId="1865703960">
    <w:abstractNumId w:val="33"/>
  </w:num>
  <w:num w:numId="4" w16cid:durableId="1926255491">
    <w:abstractNumId w:val="62"/>
  </w:num>
  <w:num w:numId="5" w16cid:durableId="77605881">
    <w:abstractNumId w:val="14"/>
  </w:num>
  <w:num w:numId="6" w16cid:durableId="1074470339">
    <w:abstractNumId w:val="51"/>
  </w:num>
  <w:num w:numId="7" w16cid:durableId="2137285730">
    <w:abstractNumId w:val="53"/>
  </w:num>
  <w:num w:numId="8" w16cid:durableId="1582255870">
    <w:abstractNumId w:val="54"/>
  </w:num>
  <w:num w:numId="9" w16cid:durableId="492650474">
    <w:abstractNumId w:val="4"/>
  </w:num>
  <w:num w:numId="10" w16cid:durableId="1682244701">
    <w:abstractNumId w:val="78"/>
  </w:num>
  <w:num w:numId="11" w16cid:durableId="1701391027">
    <w:abstractNumId w:val="23"/>
  </w:num>
  <w:num w:numId="12" w16cid:durableId="1158037371">
    <w:abstractNumId w:val="69"/>
  </w:num>
  <w:num w:numId="13" w16cid:durableId="1618415863">
    <w:abstractNumId w:val="65"/>
  </w:num>
  <w:num w:numId="14" w16cid:durableId="547570878">
    <w:abstractNumId w:val="13"/>
  </w:num>
  <w:num w:numId="15" w16cid:durableId="1447846340">
    <w:abstractNumId w:val="16"/>
  </w:num>
  <w:num w:numId="16" w16cid:durableId="1100178265">
    <w:abstractNumId w:val="11"/>
  </w:num>
  <w:num w:numId="17" w16cid:durableId="105851888">
    <w:abstractNumId w:val="18"/>
  </w:num>
  <w:num w:numId="18" w16cid:durableId="1152256466">
    <w:abstractNumId w:val="42"/>
  </w:num>
  <w:num w:numId="19" w16cid:durableId="355886380">
    <w:abstractNumId w:val="56"/>
  </w:num>
  <w:num w:numId="20" w16cid:durableId="1206384">
    <w:abstractNumId w:val="57"/>
  </w:num>
  <w:num w:numId="21" w16cid:durableId="234635594">
    <w:abstractNumId w:val="10"/>
  </w:num>
  <w:num w:numId="22" w16cid:durableId="847670143">
    <w:abstractNumId w:val="59"/>
  </w:num>
  <w:num w:numId="23" w16cid:durableId="1675299135">
    <w:abstractNumId w:val="45"/>
  </w:num>
  <w:num w:numId="24" w16cid:durableId="1054353880">
    <w:abstractNumId w:val="37"/>
  </w:num>
  <w:num w:numId="25" w16cid:durableId="320740913">
    <w:abstractNumId w:val="30"/>
  </w:num>
  <w:num w:numId="26" w16cid:durableId="566568926">
    <w:abstractNumId w:val="43"/>
  </w:num>
  <w:num w:numId="27" w16cid:durableId="1607616576">
    <w:abstractNumId w:val="80"/>
  </w:num>
  <w:num w:numId="28" w16cid:durableId="713115592">
    <w:abstractNumId w:val="76"/>
  </w:num>
  <w:num w:numId="29" w16cid:durableId="1901624167">
    <w:abstractNumId w:val="36"/>
  </w:num>
  <w:num w:numId="30" w16cid:durableId="508059851">
    <w:abstractNumId w:val="8"/>
  </w:num>
  <w:num w:numId="31" w16cid:durableId="567887227">
    <w:abstractNumId w:val="35"/>
  </w:num>
  <w:num w:numId="32" w16cid:durableId="1210799056">
    <w:abstractNumId w:val="79"/>
  </w:num>
  <w:num w:numId="33" w16cid:durableId="1241060690">
    <w:abstractNumId w:val="47"/>
  </w:num>
  <w:num w:numId="34" w16cid:durableId="1831362268">
    <w:abstractNumId w:val="64"/>
  </w:num>
  <w:num w:numId="35" w16cid:durableId="1936091445">
    <w:abstractNumId w:val="7"/>
  </w:num>
  <w:num w:numId="36" w16cid:durableId="1362976966">
    <w:abstractNumId w:val="1"/>
  </w:num>
  <w:num w:numId="37" w16cid:durableId="2057973789">
    <w:abstractNumId w:val="25"/>
  </w:num>
  <w:num w:numId="38" w16cid:durableId="376396436">
    <w:abstractNumId w:val="38"/>
  </w:num>
  <w:num w:numId="39" w16cid:durableId="349180435">
    <w:abstractNumId w:val="75"/>
  </w:num>
  <w:num w:numId="40" w16cid:durableId="1833789850">
    <w:abstractNumId w:val="39"/>
  </w:num>
  <w:num w:numId="41" w16cid:durableId="737938176">
    <w:abstractNumId w:val="6"/>
  </w:num>
  <w:num w:numId="42" w16cid:durableId="1940209915">
    <w:abstractNumId w:val="63"/>
  </w:num>
  <w:num w:numId="43" w16cid:durableId="448740718">
    <w:abstractNumId w:val="61"/>
  </w:num>
  <w:num w:numId="44" w16cid:durableId="2050645062">
    <w:abstractNumId w:val="71"/>
  </w:num>
  <w:num w:numId="45" w16cid:durableId="709719384">
    <w:abstractNumId w:val="34"/>
  </w:num>
  <w:num w:numId="46" w16cid:durableId="1722752439">
    <w:abstractNumId w:val="41"/>
  </w:num>
  <w:num w:numId="47" w16cid:durableId="1009140116">
    <w:abstractNumId w:val="20"/>
  </w:num>
  <w:num w:numId="48" w16cid:durableId="540941135">
    <w:abstractNumId w:val="48"/>
  </w:num>
  <w:num w:numId="49" w16cid:durableId="1510675402">
    <w:abstractNumId w:val="52"/>
  </w:num>
  <w:num w:numId="50" w16cid:durableId="1056784863">
    <w:abstractNumId w:val="24"/>
  </w:num>
  <w:num w:numId="51" w16cid:durableId="1841850476">
    <w:abstractNumId w:val="70"/>
  </w:num>
  <w:num w:numId="52" w16cid:durableId="205607241">
    <w:abstractNumId w:val="27"/>
  </w:num>
  <w:num w:numId="53" w16cid:durableId="2074034925">
    <w:abstractNumId w:val="44"/>
  </w:num>
  <w:num w:numId="54" w16cid:durableId="964654857">
    <w:abstractNumId w:val="60"/>
  </w:num>
  <w:num w:numId="55" w16cid:durableId="1319453769">
    <w:abstractNumId w:val="74"/>
  </w:num>
  <w:num w:numId="56" w16cid:durableId="1214149297">
    <w:abstractNumId w:val="32"/>
  </w:num>
  <w:num w:numId="57" w16cid:durableId="1344432704">
    <w:abstractNumId w:val="67"/>
  </w:num>
  <w:num w:numId="58" w16cid:durableId="1722904332">
    <w:abstractNumId w:val="77"/>
  </w:num>
  <w:num w:numId="59" w16cid:durableId="1492716792">
    <w:abstractNumId w:val="22"/>
  </w:num>
  <w:num w:numId="60" w16cid:durableId="1980376989">
    <w:abstractNumId w:val="58"/>
  </w:num>
  <w:num w:numId="61" w16cid:durableId="1207065279">
    <w:abstractNumId w:val="15"/>
  </w:num>
  <w:num w:numId="62" w16cid:durableId="938030104">
    <w:abstractNumId w:val="5"/>
  </w:num>
  <w:num w:numId="63" w16cid:durableId="1942763747">
    <w:abstractNumId w:val="40"/>
  </w:num>
  <w:num w:numId="64" w16cid:durableId="581835309">
    <w:abstractNumId w:val="72"/>
  </w:num>
  <w:num w:numId="65" w16cid:durableId="1057240030">
    <w:abstractNumId w:val="9"/>
  </w:num>
  <w:num w:numId="66" w16cid:durableId="192958909">
    <w:abstractNumId w:val="26"/>
  </w:num>
  <w:num w:numId="67" w16cid:durableId="503520333">
    <w:abstractNumId w:val="28"/>
  </w:num>
  <w:num w:numId="68" w16cid:durableId="1225599402">
    <w:abstractNumId w:val="0"/>
  </w:num>
  <w:num w:numId="69" w16cid:durableId="291525720">
    <w:abstractNumId w:val="73"/>
  </w:num>
  <w:num w:numId="70" w16cid:durableId="1158111579">
    <w:abstractNumId w:val="12"/>
  </w:num>
  <w:num w:numId="71" w16cid:durableId="523593353">
    <w:abstractNumId w:val="66"/>
  </w:num>
  <w:num w:numId="72" w16cid:durableId="268395224">
    <w:abstractNumId w:val="50"/>
  </w:num>
  <w:num w:numId="73" w16cid:durableId="1984919998">
    <w:abstractNumId w:val="49"/>
  </w:num>
  <w:num w:numId="74" w16cid:durableId="1666736227">
    <w:abstractNumId w:val="3"/>
  </w:num>
  <w:num w:numId="75" w16cid:durableId="660234296">
    <w:abstractNumId w:val="2"/>
  </w:num>
  <w:num w:numId="76" w16cid:durableId="2000500016">
    <w:abstractNumId w:val="29"/>
  </w:num>
  <w:num w:numId="77" w16cid:durableId="485241538">
    <w:abstractNumId w:val="68"/>
  </w:num>
  <w:num w:numId="78" w16cid:durableId="335035827">
    <w:abstractNumId w:val="55"/>
  </w:num>
  <w:num w:numId="79" w16cid:durableId="140662757">
    <w:abstractNumId w:val="31"/>
  </w:num>
  <w:num w:numId="80" w16cid:durableId="533808487">
    <w:abstractNumId w:val="46"/>
  </w:num>
  <w:num w:numId="81" w16cid:durableId="10792488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1MrAwNDc1B5KWZko6SsGpxcWZ+XkgBca1ALN1yQssAAAA"/>
  </w:docVars>
  <w:rsids>
    <w:rsidRoot w:val="00AB1E8D"/>
    <w:rsid w:val="00003FE8"/>
    <w:rsid w:val="00004AA9"/>
    <w:rsid w:val="000100CD"/>
    <w:rsid w:val="00014171"/>
    <w:rsid w:val="00015AC0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A5796"/>
    <w:rsid w:val="000B5176"/>
    <w:rsid w:val="000C106D"/>
    <w:rsid w:val="000D04CA"/>
    <w:rsid w:val="000D5969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4197"/>
    <w:rsid w:val="0016752A"/>
    <w:rsid w:val="001821E9"/>
    <w:rsid w:val="00182DB5"/>
    <w:rsid w:val="001A1494"/>
    <w:rsid w:val="001B457D"/>
    <w:rsid w:val="001C0D67"/>
    <w:rsid w:val="001C6604"/>
    <w:rsid w:val="001D47D3"/>
    <w:rsid w:val="001E19D6"/>
    <w:rsid w:val="001E38C0"/>
    <w:rsid w:val="001F2A43"/>
    <w:rsid w:val="001F35B8"/>
    <w:rsid w:val="001F4C49"/>
    <w:rsid w:val="00204483"/>
    <w:rsid w:val="00205041"/>
    <w:rsid w:val="00206480"/>
    <w:rsid w:val="00210ABC"/>
    <w:rsid w:val="0021212D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2589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C60A5"/>
    <w:rsid w:val="003D30DF"/>
    <w:rsid w:val="003D70C0"/>
    <w:rsid w:val="003E51FB"/>
    <w:rsid w:val="003F236A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4018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364AE"/>
    <w:rsid w:val="00540C21"/>
    <w:rsid w:val="00543AE5"/>
    <w:rsid w:val="0054583A"/>
    <w:rsid w:val="00547836"/>
    <w:rsid w:val="005527E1"/>
    <w:rsid w:val="0055389F"/>
    <w:rsid w:val="005551AD"/>
    <w:rsid w:val="00556BB7"/>
    <w:rsid w:val="00556FE0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753"/>
    <w:rsid w:val="005E2947"/>
    <w:rsid w:val="00604588"/>
    <w:rsid w:val="0061490E"/>
    <w:rsid w:val="00622345"/>
    <w:rsid w:val="006430C7"/>
    <w:rsid w:val="00653F2B"/>
    <w:rsid w:val="00654A59"/>
    <w:rsid w:val="00655752"/>
    <w:rsid w:val="006561C4"/>
    <w:rsid w:val="00657407"/>
    <w:rsid w:val="0066016F"/>
    <w:rsid w:val="00660249"/>
    <w:rsid w:val="00665FB6"/>
    <w:rsid w:val="006675F4"/>
    <w:rsid w:val="00670AA2"/>
    <w:rsid w:val="00671320"/>
    <w:rsid w:val="00684DD0"/>
    <w:rsid w:val="0068551E"/>
    <w:rsid w:val="00687B4D"/>
    <w:rsid w:val="00695E43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4B7E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7237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356D3"/>
    <w:rsid w:val="00846C72"/>
    <w:rsid w:val="00847786"/>
    <w:rsid w:val="0085698C"/>
    <w:rsid w:val="0085795B"/>
    <w:rsid w:val="00872C65"/>
    <w:rsid w:val="00873AA9"/>
    <w:rsid w:val="00875C67"/>
    <w:rsid w:val="0089076D"/>
    <w:rsid w:val="008967C4"/>
    <w:rsid w:val="008A62CE"/>
    <w:rsid w:val="008C6704"/>
    <w:rsid w:val="008D2C8E"/>
    <w:rsid w:val="008D4002"/>
    <w:rsid w:val="008E2B65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15FE"/>
    <w:rsid w:val="0099255C"/>
    <w:rsid w:val="00993CA0"/>
    <w:rsid w:val="009A2167"/>
    <w:rsid w:val="009A395F"/>
    <w:rsid w:val="009B28C3"/>
    <w:rsid w:val="009C2048"/>
    <w:rsid w:val="009C35F9"/>
    <w:rsid w:val="009D32BC"/>
    <w:rsid w:val="009D4B03"/>
    <w:rsid w:val="009D7401"/>
    <w:rsid w:val="009E5810"/>
    <w:rsid w:val="009F6786"/>
    <w:rsid w:val="00A02EAD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57C6C"/>
    <w:rsid w:val="00B61C53"/>
    <w:rsid w:val="00B62E85"/>
    <w:rsid w:val="00B6583E"/>
    <w:rsid w:val="00B667A5"/>
    <w:rsid w:val="00B67FEB"/>
    <w:rsid w:val="00B838F7"/>
    <w:rsid w:val="00B83DE7"/>
    <w:rsid w:val="00B921BD"/>
    <w:rsid w:val="00B9468A"/>
    <w:rsid w:val="00BA20FB"/>
    <w:rsid w:val="00BA27F2"/>
    <w:rsid w:val="00BA3B14"/>
    <w:rsid w:val="00BA6AE9"/>
    <w:rsid w:val="00BB39EE"/>
    <w:rsid w:val="00BB7962"/>
    <w:rsid w:val="00BC45D8"/>
    <w:rsid w:val="00BD1B0D"/>
    <w:rsid w:val="00BD5101"/>
    <w:rsid w:val="00BE1E16"/>
    <w:rsid w:val="00C0228B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142E"/>
    <w:rsid w:val="00CC6F28"/>
    <w:rsid w:val="00CD47B9"/>
    <w:rsid w:val="00CD5935"/>
    <w:rsid w:val="00CE199B"/>
    <w:rsid w:val="00CE2161"/>
    <w:rsid w:val="00CE757D"/>
    <w:rsid w:val="00CF4098"/>
    <w:rsid w:val="00CF7E7B"/>
    <w:rsid w:val="00D0344A"/>
    <w:rsid w:val="00D03C27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29EF"/>
    <w:rsid w:val="00D95455"/>
    <w:rsid w:val="00D96BC4"/>
    <w:rsid w:val="00DA03FD"/>
    <w:rsid w:val="00DA3B06"/>
    <w:rsid w:val="00DD2BAD"/>
    <w:rsid w:val="00DE6544"/>
    <w:rsid w:val="00E049EF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A5"/>
    <w:rsid w:val="00EF165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65D17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C64F3"/>
    <w:rsid w:val="00FE0363"/>
    <w:rsid w:val="00FE4D42"/>
    <w:rsid w:val="00FE56EC"/>
    <w:rsid w:val="00FE7C0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A02EA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2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A02EAD"/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customStyle="1" w:styleId="Default">
    <w:name w:val="Default"/>
    <w:qFormat/>
    <w:rsid w:val="00A02EAD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2EA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7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HRM</cp:lastModifiedBy>
  <cp:revision>43</cp:revision>
  <dcterms:created xsi:type="dcterms:W3CDTF">2021-08-15T19:40:00Z</dcterms:created>
  <dcterms:modified xsi:type="dcterms:W3CDTF">2024-08-20T07:15:00Z</dcterms:modified>
</cp:coreProperties>
</file>